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E" w:rsidRDefault="009D14DD" w:rsidP="009D14DD">
      <w:pPr>
        <w:ind w:firstLine="0"/>
        <w:jc w:val="center"/>
        <w:rPr>
          <w:b/>
          <w:sz w:val="24"/>
        </w:rPr>
      </w:pPr>
      <w:r>
        <w:rPr>
          <w:noProof/>
          <w:snapToGrid/>
          <w:szCs w:val="28"/>
        </w:rPr>
        <w:drawing>
          <wp:inline distT="0" distB="0" distL="0" distR="0">
            <wp:extent cx="502285" cy="612775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CA36CE" w:rsidRDefault="00CA36CE" w:rsidP="009D14DD">
      <w:pPr>
        <w:ind w:firstLine="0"/>
        <w:jc w:val="center"/>
      </w:pPr>
      <w:r>
        <w:t>Еврейской автономной области</w:t>
      </w:r>
    </w:p>
    <w:p w:rsidR="00CA36CE" w:rsidRPr="00CF3FFB" w:rsidRDefault="00B47037" w:rsidP="009D14DD">
      <w:pPr>
        <w:pStyle w:val="1"/>
        <w:spacing w:before="2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</w:t>
      </w:r>
      <w:r w:rsidR="00CA36CE"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CA36CE" w:rsidRPr="00F65B2E" w:rsidRDefault="00CA36CE" w:rsidP="005A39C1">
      <w:pPr>
        <w:spacing w:before="240" w:after="120"/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CA36CE" w:rsidRPr="00444404" w:rsidRDefault="00792BBB" w:rsidP="00621E80">
      <w:pPr>
        <w:ind w:firstLine="0"/>
        <w:jc w:val="center"/>
        <w:rPr>
          <w:szCs w:val="28"/>
        </w:rPr>
      </w:pPr>
      <w:r>
        <w:rPr>
          <w:szCs w:val="28"/>
        </w:rPr>
        <w:t>01.04.2023</w:t>
      </w:r>
      <w:r w:rsidR="00510A1E">
        <w:rPr>
          <w:color w:val="FF0000"/>
          <w:szCs w:val="28"/>
        </w:rPr>
        <w:tab/>
      </w:r>
      <w:r w:rsidR="00621E80" w:rsidRPr="00621E80">
        <w:rPr>
          <w:color w:val="FF0000"/>
          <w:szCs w:val="28"/>
        </w:rPr>
        <w:tab/>
      </w:r>
      <w:r w:rsidR="00CA36CE" w:rsidRPr="00621E80">
        <w:rPr>
          <w:color w:val="FF0000"/>
          <w:szCs w:val="28"/>
        </w:rPr>
        <w:tab/>
      </w:r>
      <w:r w:rsidR="002A6681">
        <w:rPr>
          <w:color w:val="FF0000"/>
          <w:szCs w:val="28"/>
        </w:rPr>
        <w:t xml:space="preserve">           </w:t>
      </w:r>
      <w:r w:rsidR="00CA36CE" w:rsidRPr="00621E80">
        <w:rPr>
          <w:color w:val="FF0000"/>
          <w:szCs w:val="28"/>
        </w:rPr>
        <w:tab/>
      </w:r>
      <w:r>
        <w:rPr>
          <w:color w:val="FF0000"/>
          <w:szCs w:val="28"/>
        </w:rPr>
        <w:t xml:space="preserve">                       </w:t>
      </w:r>
      <w:r w:rsidR="00CA36CE" w:rsidRPr="00621E80">
        <w:rPr>
          <w:color w:val="FF0000"/>
          <w:szCs w:val="28"/>
        </w:rPr>
        <w:tab/>
      </w:r>
      <w:r w:rsidR="00D700D8">
        <w:rPr>
          <w:color w:val="FF0000"/>
          <w:szCs w:val="28"/>
        </w:rPr>
        <w:t xml:space="preserve">    </w:t>
      </w:r>
      <w:r w:rsidR="00722D1B">
        <w:rPr>
          <w:color w:val="FF0000"/>
          <w:szCs w:val="28"/>
        </w:rPr>
        <w:t xml:space="preserve"> </w:t>
      </w:r>
      <w:r w:rsidR="006C2149">
        <w:rPr>
          <w:color w:val="FF0000"/>
          <w:szCs w:val="28"/>
        </w:rPr>
        <w:t xml:space="preserve">                       </w:t>
      </w:r>
      <w:r w:rsidR="00722D1B">
        <w:rPr>
          <w:color w:val="FF0000"/>
          <w:szCs w:val="28"/>
        </w:rPr>
        <w:t xml:space="preserve"> </w:t>
      </w:r>
      <w:r w:rsidR="00CE0C4C">
        <w:rPr>
          <w:color w:val="FF0000"/>
          <w:szCs w:val="28"/>
        </w:rPr>
        <w:t xml:space="preserve"> </w:t>
      </w:r>
      <w:r w:rsidR="00CA36CE" w:rsidRPr="00A93E89">
        <w:rPr>
          <w:szCs w:val="28"/>
        </w:rPr>
        <w:t>№</w:t>
      </w:r>
      <w:r w:rsidR="00722D1B">
        <w:rPr>
          <w:szCs w:val="28"/>
        </w:rPr>
        <w:t xml:space="preserve"> </w:t>
      </w:r>
      <w:r>
        <w:rPr>
          <w:szCs w:val="28"/>
        </w:rPr>
        <w:t>62</w:t>
      </w:r>
    </w:p>
    <w:p w:rsidR="0072233A" w:rsidRPr="009D14DD" w:rsidRDefault="009D1340" w:rsidP="005A39C1">
      <w:pPr>
        <w:spacing w:before="120" w:after="240"/>
        <w:ind w:firstLine="0"/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Амурзет</w:t>
      </w:r>
      <w:proofErr w:type="spellEnd"/>
    </w:p>
    <w:p w:rsidR="00200E7D" w:rsidRDefault="00200E7D" w:rsidP="00200E7D">
      <w:pPr>
        <w:ind w:right="-1"/>
        <w:jc w:val="both"/>
        <w:rPr>
          <w:szCs w:val="28"/>
        </w:rPr>
      </w:pPr>
      <w:r>
        <w:rPr>
          <w:szCs w:val="28"/>
        </w:rPr>
        <w:t>О введении режима чрезвычайной ситуации в лесах, возникшей вследствие лесного пожара на территории муниципального образования «Октябрьский муниципальный район» Еврейской автономной области</w:t>
      </w:r>
    </w:p>
    <w:p w:rsidR="00200E7D" w:rsidRPr="00F53B52" w:rsidRDefault="00200E7D" w:rsidP="00200E7D">
      <w:pPr>
        <w:ind w:firstLine="0"/>
        <w:jc w:val="both"/>
        <w:rPr>
          <w:color w:val="000000"/>
          <w:spacing w:val="2"/>
          <w:szCs w:val="28"/>
        </w:rPr>
      </w:pPr>
    </w:p>
    <w:p w:rsidR="00200E7D" w:rsidRDefault="00200E7D" w:rsidP="00200E7D">
      <w:pPr>
        <w:jc w:val="both"/>
        <w:rPr>
          <w:szCs w:val="28"/>
        </w:rPr>
      </w:pPr>
      <w:r w:rsidRPr="00C96E5E">
        <w:rPr>
          <w:color w:val="000000"/>
          <w:szCs w:val="28"/>
        </w:rPr>
        <w:t>В соответствии с Федеральным законом от 21.12.1994 № 68-ФЗ                   «О защите населения и территорий от чрезвычайных ситуаций природного и техногенного характера», П</w:t>
      </w:r>
      <w:r w:rsidRPr="00C96E5E">
        <w:rPr>
          <w:szCs w:val="28"/>
        </w:rPr>
        <w:t>остановлени</w:t>
      </w:r>
      <w:r>
        <w:rPr>
          <w:szCs w:val="28"/>
        </w:rPr>
        <w:t xml:space="preserve">ями </w:t>
      </w:r>
      <w:r w:rsidRPr="00C96E5E">
        <w:rPr>
          <w:szCs w:val="28"/>
        </w:rPr>
        <w:t xml:space="preserve">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>
        <w:rPr>
          <w:color w:val="000000"/>
          <w:szCs w:val="28"/>
        </w:rPr>
        <w:t xml:space="preserve">от 17.05.2011 № 376 </w:t>
      </w:r>
      <w:r w:rsidRPr="00C96E5E">
        <w:rPr>
          <w:color w:val="000000"/>
          <w:szCs w:val="28"/>
        </w:rPr>
        <w:t xml:space="preserve">«О чрезвычайных ситуациях в лесах, возникших вследствие лесных пожаров», </w:t>
      </w:r>
      <w:hyperlink r:id="rId8" w:history="1">
        <w:proofErr w:type="gramStart"/>
        <w:r>
          <w:rPr>
            <w:szCs w:val="28"/>
          </w:rPr>
          <w:t>З</w:t>
        </w:r>
        <w:proofErr w:type="gramEnd"/>
      </w:hyperlink>
      <w:r>
        <w:rPr>
          <w:szCs w:val="28"/>
        </w:rPr>
        <w:t>аконом</w:t>
      </w:r>
      <w:r w:rsidRPr="00C96E5E">
        <w:rPr>
          <w:szCs w:val="28"/>
        </w:rPr>
        <w:t xml:space="preserve"> Еврейской автономной области от 20.04.2011 </w:t>
      </w:r>
      <w:r>
        <w:rPr>
          <w:szCs w:val="28"/>
        </w:rPr>
        <w:t>№</w:t>
      </w:r>
      <w:r w:rsidRPr="00C96E5E">
        <w:rPr>
          <w:szCs w:val="28"/>
        </w:rPr>
        <w:t xml:space="preserve"> 918-ОЗ </w:t>
      </w:r>
      <w:r>
        <w:rPr>
          <w:szCs w:val="28"/>
        </w:rPr>
        <w:t>«</w:t>
      </w:r>
      <w:r w:rsidRPr="00C96E5E">
        <w:rPr>
          <w:szCs w:val="28"/>
        </w:rPr>
        <w:t xml:space="preserve">О защите населения и </w:t>
      </w:r>
      <w:proofErr w:type="gramStart"/>
      <w:r w:rsidRPr="00C96E5E">
        <w:rPr>
          <w:szCs w:val="28"/>
        </w:rPr>
        <w:t>территорий Еврейской автономной области от чрезвычайных ситуаций межмуниципального и регионального характера</w:t>
      </w:r>
      <w:r>
        <w:rPr>
          <w:szCs w:val="28"/>
        </w:rPr>
        <w:t xml:space="preserve">», </w:t>
      </w:r>
      <w:r w:rsidRPr="00C96E5E">
        <w:rPr>
          <w:szCs w:val="28"/>
        </w:rPr>
        <w:t>постановлением губернатора Еврейской автономной области от 27.06.2006 № 105</w:t>
      </w:r>
      <w:r>
        <w:rPr>
          <w:szCs w:val="28"/>
        </w:rPr>
        <w:t xml:space="preserve"> «</w:t>
      </w:r>
      <w:r w:rsidRPr="00C96E5E">
        <w:rPr>
          <w:bCs/>
          <w:color w:val="26282F"/>
          <w:szCs w:val="28"/>
        </w:rPr>
        <w:t>Об областной подсистеме единой государственной системы предупреждения и ликвидации чрезвычайных ситуаций</w:t>
      </w:r>
      <w:r>
        <w:rPr>
          <w:bCs/>
          <w:color w:val="26282F"/>
          <w:szCs w:val="28"/>
        </w:rPr>
        <w:t xml:space="preserve">» и на основании </w:t>
      </w:r>
      <w:r>
        <w:t>решения</w:t>
      </w:r>
      <w:r w:rsidRPr="00F53B52">
        <w:t xml:space="preserve"> комиссии по предупреждению и ликвидации чрезвычайных ситуаций и обеспечению пожарной безопасности </w:t>
      </w:r>
      <w:r>
        <w:t>Октябрьс</w:t>
      </w:r>
      <w:r w:rsidRPr="00F53B52">
        <w:t>кого муниципального района</w:t>
      </w:r>
      <w:r>
        <w:t xml:space="preserve"> </w:t>
      </w:r>
      <w:r w:rsidRPr="00F53B52">
        <w:t xml:space="preserve">от </w:t>
      </w:r>
      <w:r>
        <w:t>01</w:t>
      </w:r>
      <w:r w:rsidRPr="00F53B52">
        <w:t>.</w:t>
      </w:r>
      <w:r>
        <w:t>04</w:t>
      </w:r>
      <w:r w:rsidRPr="00F53B52">
        <w:t>.20</w:t>
      </w:r>
      <w:r>
        <w:t>23</w:t>
      </w:r>
      <w:r w:rsidRPr="00F53B52">
        <w:t xml:space="preserve"> № </w:t>
      </w:r>
      <w:r>
        <w:t>8</w:t>
      </w:r>
      <w:r w:rsidRPr="00F53B52">
        <w:t xml:space="preserve"> </w:t>
      </w:r>
      <w:r>
        <w:t xml:space="preserve">«О целесообразности </w:t>
      </w:r>
      <w:r>
        <w:rPr>
          <w:szCs w:val="28"/>
        </w:rPr>
        <w:t xml:space="preserve"> введения чрезвычайной ситуации в лесах, возникшей  вследствие</w:t>
      </w:r>
      <w:proofErr w:type="gramEnd"/>
      <w:r>
        <w:rPr>
          <w:szCs w:val="28"/>
        </w:rPr>
        <w:t xml:space="preserve"> лесного пожара на территории муниципального образования «Октябрьский муниципальный район» и </w:t>
      </w:r>
      <w:r w:rsidRPr="007E43BF">
        <w:rPr>
          <w:szCs w:val="28"/>
        </w:rPr>
        <w:t>в</w:t>
      </w:r>
      <w:r>
        <w:rPr>
          <w:szCs w:val="28"/>
        </w:rPr>
        <w:t xml:space="preserve"> целях ликвидации на территории  муниципального района чрезвычайной ситуации, возникшей </w:t>
      </w:r>
      <w:r w:rsidRPr="0053382A">
        <w:rPr>
          <w:szCs w:val="28"/>
        </w:rPr>
        <w:t>вследствие</w:t>
      </w:r>
      <w:r>
        <w:rPr>
          <w:szCs w:val="28"/>
        </w:rPr>
        <w:t xml:space="preserve"> интенсивно развивающегося </w:t>
      </w:r>
      <w:r w:rsidRPr="0053382A">
        <w:rPr>
          <w:szCs w:val="28"/>
        </w:rPr>
        <w:t xml:space="preserve"> </w:t>
      </w:r>
      <w:r>
        <w:rPr>
          <w:color w:val="000000"/>
          <w:szCs w:val="28"/>
        </w:rPr>
        <w:t>лесного</w:t>
      </w:r>
      <w:r w:rsidRPr="009C19B8">
        <w:rPr>
          <w:color w:val="000000"/>
          <w:szCs w:val="28"/>
        </w:rPr>
        <w:t xml:space="preserve"> пожар</w:t>
      </w:r>
      <w:r>
        <w:rPr>
          <w:color w:val="000000"/>
          <w:szCs w:val="28"/>
        </w:rPr>
        <w:t xml:space="preserve">а, </w:t>
      </w:r>
      <w:r>
        <w:rPr>
          <w:szCs w:val="28"/>
        </w:rPr>
        <w:t xml:space="preserve">администрация муниципального района </w:t>
      </w:r>
    </w:p>
    <w:p w:rsidR="00035040" w:rsidRDefault="00200E7D" w:rsidP="00200E7D">
      <w:pPr>
        <w:pStyle w:val="a5"/>
        <w:ind w:right="-2"/>
        <w:rPr>
          <w:rFonts w:asciiTheme="minorHAnsi" w:hAnsiTheme="minorHAnsi"/>
          <w:szCs w:val="28"/>
        </w:rPr>
      </w:pPr>
      <w:r>
        <w:rPr>
          <w:szCs w:val="28"/>
        </w:rPr>
        <w:t xml:space="preserve">ПОСТАНОВЛЯЕТ: </w:t>
      </w:r>
    </w:p>
    <w:p w:rsidR="00792BBB" w:rsidRPr="00792BBB" w:rsidRDefault="00035040" w:rsidP="00035040">
      <w:pPr>
        <w:pStyle w:val="a5"/>
        <w:ind w:right="-2" w:firstLine="708"/>
        <w:rPr>
          <w:rStyle w:val="markedcontent"/>
          <w:rFonts w:ascii="Times New Roman" w:hAnsi="Times New Roman"/>
          <w:szCs w:val="28"/>
        </w:rPr>
      </w:pPr>
      <w:r w:rsidRPr="00792BBB">
        <w:rPr>
          <w:rFonts w:ascii="Times New Roman" w:hAnsi="Times New Roman"/>
          <w:szCs w:val="28"/>
        </w:rPr>
        <w:t xml:space="preserve">1. </w:t>
      </w:r>
      <w:r w:rsidRPr="00792BBB">
        <w:rPr>
          <w:rStyle w:val="markedcontent"/>
          <w:rFonts w:ascii="Times New Roman" w:hAnsi="Times New Roman"/>
          <w:szCs w:val="28"/>
        </w:rPr>
        <w:t xml:space="preserve">Признать  сложившуюся </w:t>
      </w:r>
      <w:r w:rsidR="00B51B62" w:rsidRPr="00792BBB">
        <w:rPr>
          <w:rStyle w:val="markedcontent"/>
          <w:rFonts w:ascii="Times New Roman" w:hAnsi="Times New Roman"/>
          <w:szCs w:val="28"/>
        </w:rPr>
        <w:t xml:space="preserve">ситуацию </w:t>
      </w:r>
      <w:r w:rsidR="00792BBB" w:rsidRPr="00792BBB">
        <w:rPr>
          <w:rStyle w:val="markedcontent"/>
          <w:rFonts w:ascii="Times New Roman" w:hAnsi="Times New Roman"/>
          <w:szCs w:val="28"/>
        </w:rPr>
        <w:t>с пожаром № 28А в Полевском участковом лесничестве Октябрьского муниципального района</w:t>
      </w:r>
      <w:r w:rsidRPr="00792BBB">
        <w:rPr>
          <w:rStyle w:val="markedcontent"/>
          <w:rFonts w:ascii="Times New Roman" w:hAnsi="Times New Roman"/>
          <w:szCs w:val="28"/>
        </w:rPr>
        <w:t xml:space="preserve"> -  чрезвычайной ситуацией.</w:t>
      </w:r>
    </w:p>
    <w:p w:rsidR="00792BBB" w:rsidRPr="00792BBB" w:rsidRDefault="00035040" w:rsidP="00035040">
      <w:pPr>
        <w:pStyle w:val="a5"/>
        <w:ind w:right="-2" w:firstLine="708"/>
        <w:rPr>
          <w:rStyle w:val="markedcontent"/>
          <w:rFonts w:ascii="Times New Roman" w:hAnsi="Times New Roman"/>
          <w:szCs w:val="28"/>
        </w:rPr>
      </w:pPr>
      <w:r w:rsidRPr="00792BBB">
        <w:rPr>
          <w:rStyle w:val="markedcontent"/>
          <w:rFonts w:ascii="Times New Roman" w:hAnsi="Times New Roman"/>
          <w:szCs w:val="28"/>
        </w:rPr>
        <w:t>2. Отнести возникшую чрезвычайную ситуацию к чрезвычайной ситуации</w:t>
      </w:r>
      <w:r w:rsidRPr="00792BBB">
        <w:rPr>
          <w:rFonts w:ascii="Times New Roman" w:hAnsi="Times New Roman"/>
        </w:rPr>
        <w:t xml:space="preserve"> муниципального </w:t>
      </w:r>
      <w:r w:rsidRPr="00792BBB">
        <w:rPr>
          <w:rStyle w:val="markedcontent"/>
          <w:rFonts w:ascii="Times New Roman" w:hAnsi="Times New Roman"/>
          <w:szCs w:val="28"/>
        </w:rPr>
        <w:t>характера.</w:t>
      </w:r>
    </w:p>
    <w:p w:rsidR="00792BBB" w:rsidRPr="00792BBB" w:rsidRDefault="00035040" w:rsidP="00035040">
      <w:pPr>
        <w:pStyle w:val="a5"/>
        <w:ind w:right="-2" w:firstLine="708"/>
        <w:rPr>
          <w:rStyle w:val="markedcontent"/>
          <w:rFonts w:ascii="Times New Roman" w:hAnsi="Times New Roman"/>
          <w:szCs w:val="28"/>
        </w:rPr>
      </w:pPr>
      <w:r w:rsidRPr="00792BBB">
        <w:rPr>
          <w:rStyle w:val="markedcontent"/>
          <w:rFonts w:ascii="Times New Roman" w:hAnsi="Times New Roman"/>
          <w:szCs w:val="28"/>
        </w:rPr>
        <w:t xml:space="preserve">3. Ввести с 12.00 часов </w:t>
      </w:r>
      <w:r w:rsidR="00792BBB" w:rsidRPr="00792BBB">
        <w:rPr>
          <w:rStyle w:val="markedcontent"/>
          <w:rFonts w:ascii="Times New Roman" w:hAnsi="Times New Roman"/>
          <w:szCs w:val="28"/>
        </w:rPr>
        <w:t>0</w:t>
      </w:r>
      <w:r w:rsidRPr="00792BBB">
        <w:rPr>
          <w:rStyle w:val="markedcontent"/>
          <w:rFonts w:ascii="Times New Roman" w:hAnsi="Times New Roman"/>
          <w:szCs w:val="28"/>
        </w:rPr>
        <w:t xml:space="preserve">1.04.2023 </w:t>
      </w:r>
      <w:r w:rsidRPr="00792BBB">
        <w:rPr>
          <w:rFonts w:ascii="Times New Roman" w:hAnsi="Times New Roman"/>
          <w:szCs w:val="28"/>
        </w:rPr>
        <w:t xml:space="preserve">для органов </w:t>
      </w:r>
      <w:proofErr w:type="gramStart"/>
      <w:r w:rsidRPr="00792BBB">
        <w:rPr>
          <w:rFonts w:ascii="Times New Roman" w:hAnsi="Times New Roman"/>
          <w:szCs w:val="28"/>
        </w:rPr>
        <w:t xml:space="preserve">управления районного звена областной подсистемы единой государственной системы </w:t>
      </w:r>
      <w:r w:rsidRPr="00792BBB">
        <w:rPr>
          <w:rFonts w:ascii="Times New Roman" w:hAnsi="Times New Roman"/>
          <w:szCs w:val="28"/>
        </w:rPr>
        <w:lastRenderedPageBreak/>
        <w:t>предупреждения</w:t>
      </w:r>
      <w:proofErr w:type="gramEnd"/>
      <w:r w:rsidRPr="00792BBB">
        <w:rPr>
          <w:rFonts w:ascii="Times New Roman" w:hAnsi="Times New Roman"/>
          <w:szCs w:val="28"/>
        </w:rPr>
        <w:t xml:space="preserve"> и ликвидации чрезвычайных ситуаций</w:t>
      </w:r>
      <w:r w:rsidRPr="00792BBB">
        <w:rPr>
          <w:rStyle w:val="markedcontent"/>
          <w:rFonts w:ascii="Times New Roman" w:hAnsi="Times New Roman"/>
          <w:szCs w:val="28"/>
        </w:rPr>
        <w:t xml:space="preserve"> режим функционирования «Чрезвычайная ситуация».</w:t>
      </w:r>
    </w:p>
    <w:p w:rsidR="00035040" w:rsidRPr="00792BBB" w:rsidRDefault="00035040" w:rsidP="00035040">
      <w:pPr>
        <w:pStyle w:val="a5"/>
        <w:ind w:right="-2" w:firstLine="708"/>
        <w:rPr>
          <w:rFonts w:ascii="Times New Roman" w:hAnsi="Times New Roman"/>
          <w:szCs w:val="28"/>
        </w:rPr>
      </w:pPr>
      <w:r w:rsidRPr="00792BBB">
        <w:rPr>
          <w:rStyle w:val="markedcontent"/>
          <w:rFonts w:ascii="Times New Roman" w:hAnsi="Times New Roman"/>
          <w:szCs w:val="28"/>
        </w:rPr>
        <w:t xml:space="preserve">4. Установить местный уровень реагирования </w:t>
      </w:r>
      <w:r w:rsidRPr="00792BBB">
        <w:rPr>
          <w:rFonts w:ascii="Times New Roman" w:hAnsi="Times New Roman"/>
          <w:szCs w:val="28"/>
        </w:rPr>
        <w:t xml:space="preserve">для органов </w:t>
      </w:r>
      <w:proofErr w:type="gramStart"/>
      <w:r w:rsidRPr="00792BBB">
        <w:rPr>
          <w:rFonts w:ascii="Times New Roman" w:hAnsi="Times New Roman"/>
          <w:szCs w:val="28"/>
        </w:rPr>
        <w:t>управления районного звена областной подсистемы единой государственной системы предупреждения</w:t>
      </w:r>
      <w:proofErr w:type="gramEnd"/>
      <w:r w:rsidRPr="00792BBB">
        <w:rPr>
          <w:rFonts w:ascii="Times New Roman" w:hAnsi="Times New Roman"/>
          <w:szCs w:val="28"/>
        </w:rPr>
        <w:t xml:space="preserve"> и ликвидации чрезвычайных ситуаций</w:t>
      </w:r>
      <w:r w:rsidRPr="00792BBB">
        <w:rPr>
          <w:rStyle w:val="markedcontent"/>
          <w:rFonts w:ascii="Times New Roman" w:hAnsi="Times New Roman"/>
          <w:szCs w:val="28"/>
        </w:rPr>
        <w:t>.</w:t>
      </w:r>
    </w:p>
    <w:p w:rsidR="00200E7D" w:rsidRPr="00792BBB" w:rsidRDefault="00792BBB" w:rsidP="00792BBB">
      <w:pPr>
        <w:pStyle w:val="ae"/>
        <w:jc w:val="both"/>
      </w:pPr>
      <w:r w:rsidRPr="00792BBB">
        <w:t xml:space="preserve">5. </w:t>
      </w:r>
      <w:r w:rsidR="00200E7D" w:rsidRPr="00792BBB">
        <w:t xml:space="preserve">Определить зоной чрезвычайной ситуации территорию лесного фонда расположенного в Полевском участковом лесничестве на территории муниципального района. </w:t>
      </w:r>
    </w:p>
    <w:p w:rsidR="00200E7D" w:rsidRPr="00792BBB" w:rsidRDefault="00792BBB" w:rsidP="00792BBB">
      <w:pPr>
        <w:pStyle w:val="ae"/>
        <w:jc w:val="both"/>
      </w:pPr>
      <w:r w:rsidRPr="00792BBB">
        <w:t>6. Н</w:t>
      </w:r>
      <w:r w:rsidR="00200E7D" w:rsidRPr="00792BBB">
        <w:t>азначить руководителем работ по ликвидации чрезвычайной ситуации в лесах:</w:t>
      </w:r>
    </w:p>
    <w:p w:rsidR="00200E7D" w:rsidRPr="00792BBB" w:rsidRDefault="00200E7D" w:rsidP="00792BBB">
      <w:pPr>
        <w:pStyle w:val="ae"/>
      </w:pPr>
      <w:r w:rsidRPr="00792BBB">
        <w:t xml:space="preserve">- </w:t>
      </w:r>
      <w:r w:rsidR="00035040" w:rsidRPr="00792BBB">
        <w:t xml:space="preserve">Леонову Марину Юрьевну –  </w:t>
      </w:r>
      <w:r w:rsidRPr="00792BBB">
        <w:t>главу администрации муниципального района</w:t>
      </w:r>
      <w:proofErr w:type="gramStart"/>
      <w:r w:rsidRPr="00792BBB">
        <w:t xml:space="preserve"> ;</w:t>
      </w:r>
      <w:proofErr w:type="gramEnd"/>
    </w:p>
    <w:p w:rsidR="00200E7D" w:rsidRPr="00792BBB" w:rsidRDefault="00035040" w:rsidP="00792BBB">
      <w:pPr>
        <w:pStyle w:val="ae"/>
        <w:jc w:val="both"/>
      </w:pPr>
      <w:r w:rsidRPr="00792BBB">
        <w:t xml:space="preserve">- </w:t>
      </w:r>
      <w:proofErr w:type="spellStart"/>
      <w:r w:rsidRPr="00792BBB">
        <w:t>Гаева</w:t>
      </w:r>
      <w:proofErr w:type="spellEnd"/>
      <w:r w:rsidRPr="00792BBB">
        <w:t xml:space="preserve"> Вадима Владимировича – заместителя начальника департамента управления лесами правительства</w:t>
      </w:r>
      <w:r w:rsidR="00792BBB" w:rsidRPr="00792BBB">
        <w:t xml:space="preserve"> Еврейской автономной области </w:t>
      </w:r>
      <w:r w:rsidRPr="00792BBB">
        <w:t>(по согласованию)</w:t>
      </w:r>
      <w:r w:rsidR="00792BBB" w:rsidRPr="00792BBB">
        <w:t>.</w:t>
      </w:r>
      <w:r w:rsidR="00200E7D" w:rsidRPr="00792BBB">
        <w:t xml:space="preserve"> </w:t>
      </w:r>
    </w:p>
    <w:p w:rsidR="00200E7D" w:rsidRPr="00792BBB" w:rsidRDefault="00792BBB" w:rsidP="00200E7D">
      <w:pPr>
        <w:ind w:right="-1"/>
        <w:jc w:val="both"/>
        <w:rPr>
          <w:szCs w:val="28"/>
        </w:rPr>
      </w:pPr>
      <w:r w:rsidRPr="00792BBB">
        <w:rPr>
          <w:szCs w:val="28"/>
        </w:rPr>
        <w:t>7</w:t>
      </w:r>
      <w:r w:rsidR="00200E7D" w:rsidRPr="00792BBB">
        <w:rPr>
          <w:szCs w:val="28"/>
        </w:rPr>
        <w:t xml:space="preserve">. </w:t>
      </w:r>
      <w:r w:rsidR="00035040" w:rsidRPr="00792BBB">
        <w:rPr>
          <w:szCs w:val="28"/>
        </w:rPr>
        <w:t>Рекомендовать департаменту управления лесами правительства Еврейской автономной области (Малинников А.А.):</w:t>
      </w:r>
    </w:p>
    <w:p w:rsidR="00200E7D" w:rsidRPr="00792BBB" w:rsidRDefault="00792BBB" w:rsidP="00200E7D">
      <w:pPr>
        <w:ind w:right="-1"/>
        <w:jc w:val="both"/>
        <w:rPr>
          <w:szCs w:val="28"/>
        </w:rPr>
      </w:pPr>
      <w:r w:rsidRPr="00792BBB">
        <w:rPr>
          <w:szCs w:val="28"/>
        </w:rPr>
        <w:t>7</w:t>
      </w:r>
      <w:r w:rsidR="00200E7D" w:rsidRPr="00792BBB">
        <w:rPr>
          <w:szCs w:val="28"/>
        </w:rPr>
        <w:t xml:space="preserve">.1. Организовать комплекс мероприятий по ликвидации чрезвычайной ситуации в лесах и минимизации её последствий. </w:t>
      </w:r>
    </w:p>
    <w:p w:rsidR="00200E7D" w:rsidRDefault="00792BBB" w:rsidP="00792BBB">
      <w:pPr>
        <w:ind w:right="-1" w:firstLine="708"/>
        <w:jc w:val="both"/>
        <w:rPr>
          <w:szCs w:val="28"/>
        </w:rPr>
      </w:pPr>
      <w:r>
        <w:rPr>
          <w:szCs w:val="28"/>
        </w:rPr>
        <w:t>7</w:t>
      </w:r>
      <w:r w:rsidR="00200E7D">
        <w:rPr>
          <w:szCs w:val="28"/>
        </w:rPr>
        <w:t>.2. Обеспечить привлечение сил и сре</w:t>
      </w:r>
      <w:proofErr w:type="gramStart"/>
      <w:r w:rsidR="00200E7D">
        <w:rPr>
          <w:szCs w:val="28"/>
        </w:rPr>
        <w:t>дств дл</w:t>
      </w:r>
      <w:proofErr w:type="gramEnd"/>
      <w:r w:rsidR="00200E7D">
        <w:rPr>
          <w:szCs w:val="28"/>
        </w:rPr>
        <w:t xml:space="preserve">я локализации и ликвидации лесных пожаров в соответствии со Сводным планом тушения лесных пожаров, дополнительных сил и средств от арендаторов лесного фонда. </w:t>
      </w:r>
    </w:p>
    <w:p w:rsidR="00035040" w:rsidRDefault="00792BBB" w:rsidP="00200E7D">
      <w:pPr>
        <w:ind w:right="-1"/>
        <w:jc w:val="both"/>
        <w:rPr>
          <w:szCs w:val="28"/>
        </w:rPr>
      </w:pPr>
      <w:r>
        <w:rPr>
          <w:szCs w:val="28"/>
        </w:rPr>
        <w:t>7</w:t>
      </w:r>
      <w:r w:rsidR="00035040">
        <w:rPr>
          <w:szCs w:val="28"/>
        </w:rPr>
        <w:t xml:space="preserve">.3. В рамках Межрегионального плана маневрирования </w:t>
      </w:r>
      <w:proofErr w:type="spellStart"/>
      <w:r w:rsidR="00035040">
        <w:rPr>
          <w:szCs w:val="28"/>
        </w:rPr>
        <w:t>лесопожарных</w:t>
      </w:r>
      <w:proofErr w:type="spellEnd"/>
      <w:r w:rsidR="00035040">
        <w:rPr>
          <w:szCs w:val="28"/>
        </w:rPr>
        <w:t xml:space="preserve"> формирований привлечь для ликвидации последствий чрезвычайной ситуации в лесах, возникшей вследствие лесных пожаров, специалистов Федерального бюджетного учреждения «</w:t>
      </w:r>
      <w:proofErr w:type="spellStart"/>
      <w:r w:rsidR="00035040">
        <w:rPr>
          <w:szCs w:val="28"/>
        </w:rPr>
        <w:t>Авиалесоохрана</w:t>
      </w:r>
      <w:proofErr w:type="spellEnd"/>
      <w:r w:rsidR="00035040">
        <w:rPr>
          <w:szCs w:val="28"/>
        </w:rPr>
        <w:t>»</w:t>
      </w:r>
    </w:p>
    <w:p w:rsidR="00200E7D" w:rsidRDefault="00792BBB" w:rsidP="00200E7D">
      <w:pPr>
        <w:ind w:right="-1"/>
        <w:jc w:val="both"/>
        <w:rPr>
          <w:szCs w:val="28"/>
        </w:rPr>
      </w:pPr>
      <w:r>
        <w:rPr>
          <w:szCs w:val="28"/>
        </w:rPr>
        <w:t>8</w:t>
      </w:r>
      <w:r w:rsidR="00200E7D">
        <w:rPr>
          <w:szCs w:val="28"/>
        </w:rPr>
        <w:t xml:space="preserve">. На период действия режима чрезвычайной ситуации в лесах на  территории муниципального района запретить: </w:t>
      </w:r>
    </w:p>
    <w:p w:rsidR="00200E7D" w:rsidRDefault="00792BBB" w:rsidP="00200E7D">
      <w:pPr>
        <w:ind w:right="-1"/>
        <w:jc w:val="both"/>
        <w:rPr>
          <w:szCs w:val="28"/>
        </w:rPr>
      </w:pPr>
      <w:r>
        <w:rPr>
          <w:szCs w:val="28"/>
        </w:rPr>
        <w:t>8</w:t>
      </w:r>
      <w:r w:rsidR="00200E7D">
        <w:rPr>
          <w:szCs w:val="28"/>
        </w:rPr>
        <w:t>.1. Въезд транспортных сре</w:t>
      </w:r>
      <w:proofErr w:type="gramStart"/>
      <w:r w:rsidR="00200E7D">
        <w:rPr>
          <w:szCs w:val="28"/>
        </w:rPr>
        <w:t>дств в л</w:t>
      </w:r>
      <w:proofErr w:type="gramEnd"/>
      <w:r w:rsidR="00200E7D">
        <w:rPr>
          <w:szCs w:val="28"/>
        </w:rPr>
        <w:t xml:space="preserve">есные массивы, за исключением транспортных средств, используемых для ведения лесохозяйственной деятельности и оборудованных </w:t>
      </w:r>
      <w:proofErr w:type="spellStart"/>
      <w:r w:rsidR="00200E7D">
        <w:rPr>
          <w:szCs w:val="28"/>
        </w:rPr>
        <w:t>искрогасителами</w:t>
      </w:r>
      <w:proofErr w:type="spellEnd"/>
      <w:r w:rsidR="00200E7D">
        <w:rPr>
          <w:szCs w:val="28"/>
        </w:rPr>
        <w:t>, а также для проведения мероприятий по локализации и ликвидации лесных пожаров.</w:t>
      </w:r>
    </w:p>
    <w:p w:rsidR="00200E7D" w:rsidRDefault="00792BBB" w:rsidP="00200E7D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200E7D">
        <w:rPr>
          <w:szCs w:val="28"/>
        </w:rPr>
        <w:t>.2. Применение пиротехнических изделий.</w:t>
      </w:r>
    </w:p>
    <w:p w:rsidR="00200E7D" w:rsidRDefault="00792BBB" w:rsidP="00200E7D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200E7D">
        <w:rPr>
          <w:szCs w:val="28"/>
        </w:rPr>
        <w:t xml:space="preserve">.3. Посещение лесов населением, за исключением населения, трудовая деятельность которого связана с пребыванием в лесах. </w:t>
      </w:r>
    </w:p>
    <w:p w:rsidR="00200E7D" w:rsidRDefault="00792BBB" w:rsidP="00200E7D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200E7D">
        <w:rPr>
          <w:szCs w:val="28"/>
        </w:rPr>
        <w:t>. Рекомендовать главам сельских поселений муниципального района:</w:t>
      </w:r>
    </w:p>
    <w:p w:rsidR="00200E7D" w:rsidRDefault="00792BBB" w:rsidP="00200E7D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200E7D">
        <w:rPr>
          <w:szCs w:val="28"/>
        </w:rPr>
        <w:t xml:space="preserve">.1. </w:t>
      </w:r>
      <w:r w:rsidR="00200E7D" w:rsidRPr="00486DBD">
        <w:rPr>
          <w:szCs w:val="28"/>
        </w:rPr>
        <w:t xml:space="preserve">Обеспечить своевременное выполнение в границах </w:t>
      </w:r>
      <w:r w:rsidR="00200E7D">
        <w:rPr>
          <w:szCs w:val="28"/>
        </w:rPr>
        <w:t>сельских</w:t>
      </w:r>
      <w:r w:rsidR="00200E7D" w:rsidRPr="00486DBD">
        <w:rPr>
          <w:szCs w:val="28"/>
        </w:rPr>
        <w:t xml:space="preserve"> поселений первичных мер пожарной безопасности</w:t>
      </w:r>
      <w:r w:rsidR="00200E7D">
        <w:rPr>
          <w:szCs w:val="28"/>
        </w:rPr>
        <w:t>.</w:t>
      </w:r>
    </w:p>
    <w:p w:rsidR="00200E7D" w:rsidRPr="00BB37EB" w:rsidRDefault="00792BBB" w:rsidP="00200E7D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200E7D">
        <w:rPr>
          <w:szCs w:val="28"/>
        </w:rPr>
        <w:t>.2. О</w:t>
      </w:r>
      <w:r w:rsidR="00200E7D" w:rsidRPr="00AD6862">
        <w:rPr>
          <w:szCs w:val="28"/>
        </w:rPr>
        <w:t xml:space="preserve">беспечить постоянный </w:t>
      </w:r>
      <w:proofErr w:type="gramStart"/>
      <w:r w:rsidR="00200E7D" w:rsidRPr="00AD6862">
        <w:rPr>
          <w:szCs w:val="28"/>
        </w:rPr>
        <w:t>контроль за</w:t>
      </w:r>
      <w:proofErr w:type="gramEnd"/>
      <w:r w:rsidR="00200E7D" w:rsidRPr="00AD6862">
        <w:rPr>
          <w:szCs w:val="28"/>
        </w:rPr>
        <w:t xml:space="preserve"> складывающейся</w:t>
      </w:r>
      <w:r w:rsidR="00200E7D" w:rsidRPr="00BB37EB">
        <w:rPr>
          <w:szCs w:val="28"/>
        </w:rPr>
        <w:t xml:space="preserve"> </w:t>
      </w:r>
      <w:r w:rsidR="00200E7D">
        <w:rPr>
          <w:szCs w:val="28"/>
        </w:rPr>
        <w:t xml:space="preserve">пожароопасной </w:t>
      </w:r>
      <w:r w:rsidR="00200E7D" w:rsidRPr="00BB37EB">
        <w:rPr>
          <w:szCs w:val="28"/>
        </w:rPr>
        <w:t xml:space="preserve">обстановкой на подведомственных территориях. В случае ухудшения немедленно докладывать через </w:t>
      </w:r>
      <w:r w:rsidR="00200E7D">
        <w:rPr>
          <w:szCs w:val="28"/>
        </w:rPr>
        <w:t xml:space="preserve">единую дежурно-диспетчерскую службу </w:t>
      </w:r>
      <w:r w:rsidR="00035040">
        <w:rPr>
          <w:szCs w:val="28"/>
        </w:rPr>
        <w:t>Октябрьского</w:t>
      </w:r>
      <w:r w:rsidR="00200E7D">
        <w:rPr>
          <w:szCs w:val="28"/>
        </w:rPr>
        <w:t xml:space="preserve"> </w:t>
      </w:r>
      <w:r w:rsidR="00200E7D" w:rsidRPr="00BB37EB">
        <w:rPr>
          <w:szCs w:val="28"/>
        </w:rPr>
        <w:t>муниципального района</w:t>
      </w:r>
      <w:r w:rsidR="00200E7D">
        <w:rPr>
          <w:szCs w:val="28"/>
        </w:rPr>
        <w:t xml:space="preserve"> (далее – ЕДДС муниципального района).</w:t>
      </w:r>
      <w:r w:rsidR="00200E7D" w:rsidRPr="00BB37EB">
        <w:rPr>
          <w:szCs w:val="28"/>
        </w:rPr>
        <w:t xml:space="preserve"> </w:t>
      </w:r>
    </w:p>
    <w:p w:rsidR="00200E7D" w:rsidRDefault="00792BBB" w:rsidP="00200E7D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200E7D">
        <w:rPr>
          <w:szCs w:val="28"/>
        </w:rPr>
        <w:t>.3. Организовать доведение информации о введении режима чрезвычайной ситуации в лесах до населения и руководителей организаций.</w:t>
      </w:r>
    </w:p>
    <w:p w:rsidR="00200E7D" w:rsidRDefault="00792BBB" w:rsidP="00200E7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lastRenderedPageBreak/>
        <w:t>10</w:t>
      </w:r>
      <w:r w:rsidR="00200E7D" w:rsidRPr="00A03E6B">
        <w:rPr>
          <w:szCs w:val="28"/>
        </w:rPr>
        <w:t xml:space="preserve">. </w:t>
      </w:r>
      <w:proofErr w:type="gramStart"/>
      <w:r w:rsidR="00200E7D">
        <w:rPr>
          <w:szCs w:val="28"/>
        </w:rPr>
        <w:t>Контроль за</w:t>
      </w:r>
      <w:proofErr w:type="gramEnd"/>
      <w:r w:rsidR="00200E7D">
        <w:rPr>
          <w:szCs w:val="28"/>
        </w:rPr>
        <w:t xml:space="preserve"> выполнением настоящего постановления оставляю за собой. </w:t>
      </w:r>
    </w:p>
    <w:p w:rsidR="00035040" w:rsidRPr="00D1743E" w:rsidRDefault="00792BBB" w:rsidP="0003504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00E7D" w:rsidRPr="00035040">
        <w:rPr>
          <w:rFonts w:ascii="Times New Roman" w:hAnsi="Times New Roman" w:cs="Times New Roman"/>
          <w:sz w:val="28"/>
          <w:szCs w:val="28"/>
        </w:rPr>
        <w:t>.</w:t>
      </w:r>
      <w:r w:rsidR="00200E7D">
        <w:rPr>
          <w:sz w:val="28"/>
          <w:szCs w:val="28"/>
        </w:rPr>
        <w:t xml:space="preserve"> </w:t>
      </w:r>
      <w:r w:rsidR="00035040" w:rsidRPr="00D1743E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образования «Октябрьский муниципальный район» ЕАО.</w:t>
      </w:r>
    </w:p>
    <w:p w:rsidR="00200E7D" w:rsidRPr="00F67103" w:rsidRDefault="00200E7D" w:rsidP="00035040">
      <w:pPr>
        <w:jc w:val="both"/>
      </w:pPr>
      <w:r>
        <w:t>1</w:t>
      </w:r>
      <w:r w:rsidR="00792BBB">
        <w:t>2</w:t>
      </w:r>
      <w:r w:rsidRPr="00F67103">
        <w:t xml:space="preserve">. Настоящее </w:t>
      </w:r>
      <w:r>
        <w:t xml:space="preserve">постановление </w:t>
      </w:r>
      <w:r w:rsidRPr="00F67103">
        <w:t xml:space="preserve">вступает в силу </w:t>
      </w:r>
      <w:r>
        <w:t>после</w:t>
      </w:r>
      <w:r w:rsidRPr="00F67103">
        <w:t xml:space="preserve"> его </w:t>
      </w:r>
      <w:r>
        <w:t xml:space="preserve">официального </w:t>
      </w:r>
      <w:r w:rsidRPr="00F67103">
        <w:t>опубликования.</w:t>
      </w:r>
    </w:p>
    <w:p w:rsidR="00BF104E" w:rsidRDefault="00BF104E" w:rsidP="007220A3">
      <w:pPr>
        <w:pStyle w:val="ConsNormal"/>
        <w:widowControl/>
        <w:spacing w:after="600"/>
        <w:ind w:firstLine="709"/>
        <w:jc w:val="both"/>
        <w:rPr>
          <w:rFonts w:ascii="Times New Roman" w:hAnsi="Times New Roman" w:cs="Times New Roman"/>
          <w:sz w:val="28"/>
        </w:rPr>
      </w:pPr>
    </w:p>
    <w:p w:rsidR="00D754C8" w:rsidRDefault="000837DD" w:rsidP="00D754C8">
      <w:pPr>
        <w:pStyle w:val="ae"/>
        <w:ind w:firstLine="0"/>
      </w:pPr>
      <w:r>
        <w:t>Глава</w:t>
      </w:r>
      <w:r w:rsidR="003107A7">
        <w:t xml:space="preserve"> </w:t>
      </w:r>
    </w:p>
    <w:p w:rsidR="003107A7" w:rsidRDefault="00621E80" w:rsidP="00D754C8">
      <w:pPr>
        <w:pStyle w:val="ae"/>
        <w:ind w:firstLine="0"/>
      </w:pPr>
      <w:r>
        <w:t>муниципального района</w:t>
      </w:r>
      <w:r w:rsidR="000837DD">
        <w:tab/>
      </w:r>
      <w:r w:rsidR="000837DD">
        <w:tab/>
      </w:r>
      <w:r w:rsidR="00A93E89">
        <w:tab/>
      </w:r>
      <w:r w:rsidR="00D754C8">
        <w:t xml:space="preserve">                                  М.Ю. Леонова</w:t>
      </w:r>
    </w:p>
    <w:p w:rsidR="00036F7E" w:rsidRDefault="00036F7E" w:rsidP="00D754C8">
      <w:pPr>
        <w:pStyle w:val="ae"/>
        <w:ind w:firstLine="0"/>
      </w:pPr>
    </w:p>
    <w:p w:rsidR="00036F7E" w:rsidRDefault="00036F7E" w:rsidP="00D754C8">
      <w:pPr>
        <w:pStyle w:val="ae"/>
        <w:ind w:firstLine="0"/>
      </w:pPr>
    </w:p>
    <w:p w:rsidR="00036F7E" w:rsidRDefault="00036F7E" w:rsidP="00D754C8">
      <w:pPr>
        <w:pStyle w:val="ae"/>
        <w:ind w:firstLine="0"/>
      </w:pPr>
    </w:p>
    <w:p w:rsidR="00BF104E" w:rsidRDefault="00BF104E" w:rsidP="00BF104E">
      <w:pPr>
        <w:pStyle w:val="ConsNormal"/>
        <w:widowControl/>
        <w:spacing w:before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04E" w:rsidRDefault="00BF104E" w:rsidP="00BF104E">
      <w:pPr>
        <w:pStyle w:val="ConsNormal"/>
        <w:widowControl/>
        <w:spacing w:before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04E" w:rsidRDefault="00BF104E" w:rsidP="00BF104E">
      <w:pPr>
        <w:pStyle w:val="ConsNormal"/>
        <w:widowControl/>
        <w:spacing w:before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4F0" w:rsidRDefault="00A954F0" w:rsidP="001E2DF7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  <w:u w:val="single"/>
        </w:rPr>
      </w:pPr>
    </w:p>
    <w:sectPr w:rsidR="00A954F0" w:rsidSect="00035040">
      <w:pgSz w:w="11907" w:h="16840" w:code="9"/>
      <w:pgMar w:top="851" w:right="851" w:bottom="993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5B7" w:rsidRPr="00D2433E" w:rsidRDefault="00B335B7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endnote>
  <w:endnote w:type="continuationSeparator" w:id="0">
    <w:p w:rsidR="00B335B7" w:rsidRPr="00D2433E" w:rsidRDefault="00B335B7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5B7" w:rsidRPr="00D2433E" w:rsidRDefault="00B335B7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footnote>
  <w:footnote w:type="continuationSeparator" w:id="0">
    <w:p w:rsidR="00B335B7" w:rsidRPr="00D2433E" w:rsidRDefault="00B335B7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0639"/>
    <w:multiLevelType w:val="hybridMultilevel"/>
    <w:tmpl w:val="4DA074E6"/>
    <w:lvl w:ilvl="0" w:tplc="A06AA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7D3F29EF"/>
    <w:multiLevelType w:val="hybridMultilevel"/>
    <w:tmpl w:val="22CA2316"/>
    <w:lvl w:ilvl="0" w:tplc="C2A4997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33A"/>
    <w:rsid w:val="00024446"/>
    <w:rsid w:val="00035040"/>
    <w:rsid w:val="00036F7E"/>
    <w:rsid w:val="00044164"/>
    <w:rsid w:val="000623C5"/>
    <w:rsid w:val="00065800"/>
    <w:rsid w:val="00071441"/>
    <w:rsid w:val="00071F9B"/>
    <w:rsid w:val="00077567"/>
    <w:rsid w:val="00077EB8"/>
    <w:rsid w:val="000837DD"/>
    <w:rsid w:val="000A0201"/>
    <w:rsid w:val="000A194E"/>
    <w:rsid w:val="000C4806"/>
    <w:rsid w:val="000C7E7D"/>
    <w:rsid w:val="000D7C19"/>
    <w:rsid w:val="000F342A"/>
    <w:rsid w:val="00101B5C"/>
    <w:rsid w:val="00103DE2"/>
    <w:rsid w:val="00104E78"/>
    <w:rsid w:val="00135889"/>
    <w:rsid w:val="00143CEA"/>
    <w:rsid w:val="0014470E"/>
    <w:rsid w:val="00147DC8"/>
    <w:rsid w:val="0016442F"/>
    <w:rsid w:val="00196467"/>
    <w:rsid w:val="001B7628"/>
    <w:rsid w:val="001C6F28"/>
    <w:rsid w:val="001E2DF7"/>
    <w:rsid w:val="001F668E"/>
    <w:rsid w:val="00200E7D"/>
    <w:rsid w:val="00203C82"/>
    <w:rsid w:val="00206FEE"/>
    <w:rsid w:val="00211C42"/>
    <w:rsid w:val="00217348"/>
    <w:rsid w:val="002176E4"/>
    <w:rsid w:val="00220F89"/>
    <w:rsid w:val="002218D4"/>
    <w:rsid w:val="0023101F"/>
    <w:rsid w:val="002338C8"/>
    <w:rsid w:val="00241EAA"/>
    <w:rsid w:val="00242792"/>
    <w:rsid w:val="00246234"/>
    <w:rsid w:val="00251AE3"/>
    <w:rsid w:val="0026111D"/>
    <w:rsid w:val="0026361C"/>
    <w:rsid w:val="00293FFE"/>
    <w:rsid w:val="002A6681"/>
    <w:rsid w:val="002B5A85"/>
    <w:rsid w:val="002C0597"/>
    <w:rsid w:val="002C27A7"/>
    <w:rsid w:val="002D299F"/>
    <w:rsid w:val="002E2F48"/>
    <w:rsid w:val="002E3EF5"/>
    <w:rsid w:val="002F2A96"/>
    <w:rsid w:val="00305D64"/>
    <w:rsid w:val="003107A7"/>
    <w:rsid w:val="00311471"/>
    <w:rsid w:val="00325669"/>
    <w:rsid w:val="003335C1"/>
    <w:rsid w:val="00344A08"/>
    <w:rsid w:val="00344FD5"/>
    <w:rsid w:val="0034792B"/>
    <w:rsid w:val="00363CFE"/>
    <w:rsid w:val="00377CAD"/>
    <w:rsid w:val="00383059"/>
    <w:rsid w:val="00391E59"/>
    <w:rsid w:val="003A5F2D"/>
    <w:rsid w:val="003B4E20"/>
    <w:rsid w:val="003C13CC"/>
    <w:rsid w:val="003E3E91"/>
    <w:rsid w:val="003F3FAC"/>
    <w:rsid w:val="00411F78"/>
    <w:rsid w:val="00414E95"/>
    <w:rsid w:val="00441426"/>
    <w:rsid w:val="00444404"/>
    <w:rsid w:val="00460636"/>
    <w:rsid w:val="004723E0"/>
    <w:rsid w:val="0047787B"/>
    <w:rsid w:val="00480FAE"/>
    <w:rsid w:val="0049551F"/>
    <w:rsid w:val="00497EEF"/>
    <w:rsid w:val="004A2AC8"/>
    <w:rsid w:val="004B488D"/>
    <w:rsid w:val="004B5035"/>
    <w:rsid w:val="004D1A58"/>
    <w:rsid w:val="004E7FC1"/>
    <w:rsid w:val="005033C0"/>
    <w:rsid w:val="00510A1E"/>
    <w:rsid w:val="0055315E"/>
    <w:rsid w:val="00553F6E"/>
    <w:rsid w:val="0057026E"/>
    <w:rsid w:val="005727BE"/>
    <w:rsid w:val="005907D0"/>
    <w:rsid w:val="005A39C1"/>
    <w:rsid w:val="005C22C3"/>
    <w:rsid w:val="005C7516"/>
    <w:rsid w:val="005E73EF"/>
    <w:rsid w:val="005F10CC"/>
    <w:rsid w:val="005F464B"/>
    <w:rsid w:val="005F726B"/>
    <w:rsid w:val="006127EF"/>
    <w:rsid w:val="00621E80"/>
    <w:rsid w:val="006257FE"/>
    <w:rsid w:val="0066366D"/>
    <w:rsid w:val="00665615"/>
    <w:rsid w:val="00665671"/>
    <w:rsid w:val="006767A8"/>
    <w:rsid w:val="006925BC"/>
    <w:rsid w:val="00693C61"/>
    <w:rsid w:val="00695874"/>
    <w:rsid w:val="006C134B"/>
    <w:rsid w:val="006C2149"/>
    <w:rsid w:val="006D3E62"/>
    <w:rsid w:val="006E4A2E"/>
    <w:rsid w:val="006F6DB2"/>
    <w:rsid w:val="0070784B"/>
    <w:rsid w:val="00721E3D"/>
    <w:rsid w:val="007220A3"/>
    <w:rsid w:val="0072233A"/>
    <w:rsid w:val="00722D1B"/>
    <w:rsid w:val="0073283F"/>
    <w:rsid w:val="00750211"/>
    <w:rsid w:val="007522C6"/>
    <w:rsid w:val="007533E1"/>
    <w:rsid w:val="007625FB"/>
    <w:rsid w:val="00766E60"/>
    <w:rsid w:val="00792BBB"/>
    <w:rsid w:val="007D6960"/>
    <w:rsid w:val="007F26AA"/>
    <w:rsid w:val="00803F02"/>
    <w:rsid w:val="00812ED8"/>
    <w:rsid w:val="00814CF5"/>
    <w:rsid w:val="008346D2"/>
    <w:rsid w:val="00840AED"/>
    <w:rsid w:val="008646BC"/>
    <w:rsid w:val="0086536C"/>
    <w:rsid w:val="00867628"/>
    <w:rsid w:val="00876BFD"/>
    <w:rsid w:val="008C60E9"/>
    <w:rsid w:val="008D671E"/>
    <w:rsid w:val="008E01E0"/>
    <w:rsid w:val="008E097C"/>
    <w:rsid w:val="00903D4C"/>
    <w:rsid w:val="00905083"/>
    <w:rsid w:val="009312A2"/>
    <w:rsid w:val="0095221E"/>
    <w:rsid w:val="009562F9"/>
    <w:rsid w:val="00966D29"/>
    <w:rsid w:val="009740CA"/>
    <w:rsid w:val="0097504D"/>
    <w:rsid w:val="0099281B"/>
    <w:rsid w:val="009B78A2"/>
    <w:rsid w:val="009B7E0F"/>
    <w:rsid w:val="009D1340"/>
    <w:rsid w:val="009D14DD"/>
    <w:rsid w:val="009D3B49"/>
    <w:rsid w:val="009D71AF"/>
    <w:rsid w:val="009E26DB"/>
    <w:rsid w:val="009F156A"/>
    <w:rsid w:val="009F79AC"/>
    <w:rsid w:val="00A15AAA"/>
    <w:rsid w:val="00A17348"/>
    <w:rsid w:val="00A31D28"/>
    <w:rsid w:val="00A35D99"/>
    <w:rsid w:val="00A421CE"/>
    <w:rsid w:val="00A502AB"/>
    <w:rsid w:val="00A74F47"/>
    <w:rsid w:val="00A76064"/>
    <w:rsid w:val="00A87EEC"/>
    <w:rsid w:val="00A93E89"/>
    <w:rsid w:val="00A954F0"/>
    <w:rsid w:val="00AA0C2B"/>
    <w:rsid w:val="00AA413D"/>
    <w:rsid w:val="00AB1D55"/>
    <w:rsid w:val="00AB5B43"/>
    <w:rsid w:val="00AC2343"/>
    <w:rsid w:val="00AD04C8"/>
    <w:rsid w:val="00AD57C7"/>
    <w:rsid w:val="00AE4B00"/>
    <w:rsid w:val="00B10768"/>
    <w:rsid w:val="00B12E86"/>
    <w:rsid w:val="00B17004"/>
    <w:rsid w:val="00B31453"/>
    <w:rsid w:val="00B335B7"/>
    <w:rsid w:val="00B36B68"/>
    <w:rsid w:val="00B47037"/>
    <w:rsid w:val="00B51B62"/>
    <w:rsid w:val="00B57FA3"/>
    <w:rsid w:val="00B67C56"/>
    <w:rsid w:val="00B90DC1"/>
    <w:rsid w:val="00B921B8"/>
    <w:rsid w:val="00BA5995"/>
    <w:rsid w:val="00BC00EC"/>
    <w:rsid w:val="00BD1CEC"/>
    <w:rsid w:val="00BF104E"/>
    <w:rsid w:val="00BF26AC"/>
    <w:rsid w:val="00C070E9"/>
    <w:rsid w:val="00C31375"/>
    <w:rsid w:val="00C31B83"/>
    <w:rsid w:val="00C42107"/>
    <w:rsid w:val="00C47705"/>
    <w:rsid w:val="00C56411"/>
    <w:rsid w:val="00C93790"/>
    <w:rsid w:val="00CA36CE"/>
    <w:rsid w:val="00CC092B"/>
    <w:rsid w:val="00CC7BE7"/>
    <w:rsid w:val="00CD1FCB"/>
    <w:rsid w:val="00CE0C4C"/>
    <w:rsid w:val="00CE2FD2"/>
    <w:rsid w:val="00CE348A"/>
    <w:rsid w:val="00CE541B"/>
    <w:rsid w:val="00CF48E8"/>
    <w:rsid w:val="00D06139"/>
    <w:rsid w:val="00D12616"/>
    <w:rsid w:val="00D2433E"/>
    <w:rsid w:val="00D26B54"/>
    <w:rsid w:val="00D31D7E"/>
    <w:rsid w:val="00D439C4"/>
    <w:rsid w:val="00D51AE1"/>
    <w:rsid w:val="00D63974"/>
    <w:rsid w:val="00D700D8"/>
    <w:rsid w:val="00D754C8"/>
    <w:rsid w:val="00D97E49"/>
    <w:rsid w:val="00DA2A27"/>
    <w:rsid w:val="00DA3D95"/>
    <w:rsid w:val="00DA4CF8"/>
    <w:rsid w:val="00E17124"/>
    <w:rsid w:val="00E22215"/>
    <w:rsid w:val="00E23018"/>
    <w:rsid w:val="00E23C4A"/>
    <w:rsid w:val="00E33AD3"/>
    <w:rsid w:val="00E3746C"/>
    <w:rsid w:val="00E5666E"/>
    <w:rsid w:val="00E57930"/>
    <w:rsid w:val="00E6375F"/>
    <w:rsid w:val="00E7195E"/>
    <w:rsid w:val="00EA6708"/>
    <w:rsid w:val="00EB40CB"/>
    <w:rsid w:val="00ED4713"/>
    <w:rsid w:val="00ED6AF8"/>
    <w:rsid w:val="00EE2763"/>
    <w:rsid w:val="00EE4B64"/>
    <w:rsid w:val="00EE5BEE"/>
    <w:rsid w:val="00F22F06"/>
    <w:rsid w:val="00F46FE6"/>
    <w:rsid w:val="00F5556A"/>
    <w:rsid w:val="00F70DA5"/>
    <w:rsid w:val="00F71FE0"/>
    <w:rsid w:val="00F94789"/>
    <w:rsid w:val="00FA2664"/>
    <w:rsid w:val="00FC5A1F"/>
    <w:rsid w:val="00FD14B2"/>
    <w:rsid w:val="00FD32D0"/>
    <w:rsid w:val="00FD3C79"/>
    <w:rsid w:val="00FD58B4"/>
    <w:rsid w:val="00FE009C"/>
    <w:rsid w:val="00FE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B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4792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4792B"/>
  </w:style>
  <w:style w:type="paragraph" w:styleId="a4">
    <w:name w:val="Body Text Indent"/>
    <w:basedOn w:val="a"/>
    <w:rsid w:val="0034792B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link w:val="a6"/>
    <w:rsid w:val="0034792B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rsid w:val="00347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7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CA36CE"/>
    <w:rPr>
      <w:rFonts w:ascii="Times NR Cyr MT" w:hAnsi="Times NR Cyr MT"/>
      <w:b/>
      <w:snapToGrid w:val="0"/>
      <w:sz w:val="28"/>
    </w:rPr>
  </w:style>
  <w:style w:type="paragraph" w:customStyle="1" w:styleId="ConsPlusNormal">
    <w:name w:val="ConsPlusNormal"/>
    <w:rsid w:val="008E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AC2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DD"/>
    <w:rPr>
      <w:rFonts w:ascii="Tahoma" w:hAnsi="Tahoma" w:cs="Tahoma"/>
      <w:snapToGrid w:val="0"/>
      <w:sz w:val="16"/>
      <w:szCs w:val="16"/>
    </w:rPr>
  </w:style>
  <w:style w:type="character" w:customStyle="1" w:styleId="a6">
    <w:name w:val="Основной текст Знак"/>
    <w:basedOn w:val="a0"/>
    <w:link w:val="a5"/>
    <w:locked/>
    <w:rsid w:val="00A76064"/>
    <w:rPr>
      <w:rFonts w:ascii="Times NR Cyr MT" w:eastAsia="Times NR Cyr MT" w:hAnsi="Times NR Cyr MT"/>
      <w:sz w:val="28"/>
    </w:rPr>
  </w:style>
  <w:style w:type="paragraph" w:styleId="aa">
    <w:name w:val="header"/>
    <w:basedOn w:val="a"/>
    <w:link w:val="ab"/>
    <w:uiPriority w:val="99"/>
    <w:unhideWhenUsed/>
    <w:rsid w:val="00D24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33E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D24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433E"/>
    <w:rPr>
      <w:snapToGrid w:val="0"/>
      <w:sz w:val="28"/>
    </w:rPr>
  </w:style>
  <w:style w:type="paragraph" w:styleId="ae">
    <w:name w:val="No Spacing"/>
    <w:uiPriority w:val="1"/>
    <w:qFormat/>
    <w:rsid w:val="00D754C8"/>
    <w:pPr>
      <w:widowControl w:val="0"/>
      <w:ind w:firstLine="709"/>
    </w:pPr>
    <w:rPr>
      <w:snapToGrid w:val="0"/>
      <w:sz w:val="28"/>
    </w:rPr>
  </w:style>
  <w:style w:type="paragraph" w:styleId="af">
    <w:name w:val="List Paragraph"/>
    <w:basedOn w:val="a"/>
    <w:uiPriority w:val="34"/>
    <w:qFormat/>
    <w:rsid w:val="00200E7D"/>
    <w:pPr>
      <w:widowControl/>
      <w:spacing w:after="200" w:line="276" w:lineRule="auto"/>
      <w:ind w:left="720" w:firstLine="0"/>
      <w:contextualSpacing/>
    </w:pPr>
    <w:rPr>
      <w:snapToGrid/>
      <w:sz w:val="20"/>
    </w:rPr>
  </w:style>
  <w:style w:type="character" w:customStyle="1" w:styleId="markedcontent">
    <w:name w:val="markedcontent"/>
    <w:basedOn w:val="a0"/>
    <w:rsid w:val="00035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22550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Kyznecov_OI</cp:lastModifiedBy>
  <cp:revision>3</cp:revision>
  <cp:lastPrinted>2023-04-01T07:17:00Z</cp:lastPrinted>
  <dcterms:created xsi:type="dcterms:W3CDTF">2023-04-01T07:18:00Z</dcterms:created>
  <dcterms:modified xsi:type="dcterms:W3CDTF">2023-04-03T01:56:00Z</dcterms:modified>
</cp:coreProperties>
</file>